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pStyle w:val="Userstyle"/>
      </w:pPr>
      <w:r>
        <w:t>停车场项目验收报告</w:t>
      </w:r>
      <w:r>
        <w:rPr>
          <w:b/>
        </w:rPr>
      </w:r>
    </w:p>
    <w:p/>
    <w:p/>
    <w:p/>
    <w:p/>
    <w:p>
      <w:pPr>
        <w:pStyle w:val="Userstyle1"/>
      </w:pPr>
      <w:r>
        <w:t>项目名称：</w:t>
      </w:r>
      <w:r>
        <w:rPr>
          <w:u w:val="single"/>
        </w:rPr>
        <w:t>广州太古汇停车场</w:t>
      </w:r>
    </w:p>
    <w:p>
      <w:pPr>
        <w:pStyle w:val="Userstyle1"/>
      </w:pPr>
      <w:r>
        <w:t>验收日期：</w:t>
      </w:r>
      <w:r>
        <w:rPr>
          <w:u w:val="single"/>
        </w:rPr>
        <w:t>2022-06-20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共[ 643 ]个车位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B3F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643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p>
      <w:r>
        <w:t>共[ 96 ]个相机：红绿灯相机[ 0 ]个，3559相机[ 96 ]个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96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96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r>
        <w:rPr>
          <w:rStyle w:val="Userstyle2"/>
          <w:b/>
        </w:rPr>
        <w:t>二、现场测试准确率（最近三次）</w:t>
      </w:r>
    </w:p>
    <w:p>
      <w:pPr>
        <w:pStyle w:val="ListBullet"/>
      </w:pPr>
      <w:r>
        <w:t>验收版本：</w:t>
      </w:r>
      <w:r>
        <w:rPr>
          <w:color w:val="528B8B"/>
          <w:sz w:val="28"/>
          <w:u w:val="single"/>
        </w:rPr>
        <w:t>ParkinglotV7.1.0</w:t>
      </w:r>
    </w:p>
    <w:tbl>
      <w:tblPr>
        <w:tblStyle w:val="MediumGrid3-Accent5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反向寻车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车位状态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t>2022-06-11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98.44%</w:t>
            </w:r>
          </w:p>
        </w:tc>
        <w:tc>
          <w:tcPr>
            <w:tcW w:type="dxa" w:w="2880"/>
          </w:tcPr>
          <w:p>
            <w:pPr>
              <w:jc w:val="center"/>
            </w:pP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t>2022-06-13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99.27%</w:t>
            </w:r>
          </w:p>
        </w:tc>
        <w:tc>
          <w:tcPr>
            <w:tcW w:type="dxa" w:w="2880"/>
          </w:tcPr>
          <w:p>
            <w:pPr>
              <w:jc w:val="center"/>
            </w:pP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t>2022-06-16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98.68%</w:t>
            </w:r>
          </w:p>
        </w:tc>
        <w:tc>
          <w:tcPr>
            <w:tcW w:type="dxa" w:w="2880"/>
          </w:tcPr>
          <w:p>
            <w:pPr>
              <w:jc w:val="center"/>
            </w:pPr>
          </w:p>
        </w:tc>
      </w:tr>
    </w:tbl>
    <w:p/>
    <w:p>
      <w:pPr>
        <w:pStyle w:val="ListBullet"/>
      </w:pPr>
      <w:r>
        <w:t>验收总结：测试结果未连续三次达标，验收</w:t>
      </w:r>
      <w:r>
        <w:rPr>
          <w:color w:val="FF4040"/>
        </w:rPr>
        <w:t>【 不通过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三、停车场-BI验收报告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2022-06-13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2022-06-14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2022-06-15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2022-06-16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2022-06-17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2022-06-18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2022-06-19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color w:val="128868"/>
        <w:sz w:val="24"/>
      </w:rPr>
      <w:t>广州太古汇停车场验收报告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color w:val="128868"/>
        <w:sz w:val="30"/>
      </w:rPr>
      <w:t>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